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A2" w:rsidRDefault="00D564EC" w:rsidP="00F041A4">
      <w:pPr>
        <w:ind w:firstLine="0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438785</wp:posOffset>
            </wp:positionH>
            <wp:positionV relativeFrom="paragraph">
              <wp:posOffset>169545</wp:posOffset>
            </wp:positionV>
            <wp:extent cx="2933700" cy="590550"/>
            <wp:effectExtent l="19050" t="0" r="0" b="0"/>
            <wp:wrapSquare wrapText="bothSides"/>
            <wp:docPr id="3" name="Рисунок 4" descr="http://press.sportedu.ru/sites/press.sportedu.ru/files/editor-files/q/GTSOLIFK_logo_horizontal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press.sportedu.ru/sites/press.sportedu.ru/files/editor-files/q/GTSOLIFK_logo_horizontal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38E8" w:rsidRPr="00A138E8" w:rsidRDefault="005E77A2" w:rsidP="005E77A2">
      <w:pPr>
        <w:tabs>
          <w:tab w:val="left" w:pos="900"/>
        </w:tabs>
        <w:ind w:firstLine="0"/>
        <w:rPr>
          <w:b/>
          <w:szCs w:val="36"/>
        </w:rPr>
      </w:pPr>
      <w:r w:rsidRPr="00C62F92">
        <w:rPr>
          <w:b/>
          <w:szCs w:val="36"/>
        </w:rPr>
        <w:t xml:space="preserve">Федеральное государственное бюджетное образовательное учреждение </w:t>
      </w:r>
    </w:p>
    <w:p w:rsidR="005E77A2" w:rsidRPr="00C62F92" w:rsidRDefault="005E77A2" w:rsidP="005E77A2">
      <w:pPr>
        <w:tabs>
          <w:tab w:val="left" w:pos="900"/>
        </w:tabs>
        <w:ind w:firstLine="0"/>
        <w:rPr>
          <w:b/>
          <w:szCs w:val="36"/>
        </w:rPr>
      </w:pPr>
      <w:r w:rsidRPr="00C62F92">
        <w:rPr>
          <w:b/>
          <w:szCs w:val="36"/>
        </w:rPr>
        <w:t>высшего образования</w:t>
      </w:r>
    </w:p>
    <w:p w:rsidR="00A138E8" w:rsidRPr="00A138E8" w:rsidRDefault="00A138E8" w:rsidP="00C62F92">
      <w:pPr>
        <w:tabs>
          <w:tab w:val="left" w:pos="900"/>
        </w:tabs>
        <w:jc w:val="center"/>
        <w:rPr>
          <w:b/>
          <w:sz w:val="28"/>
          <w:szCs w:val="36"/>
        </w:rPr>
      </w:pPr>
    </w:p>
    <w:p w:rsidR="005E77A2" w:rsidRPr="00A138E8" w:rsidRDefault="005E77A2" w:rsidP="00C62F92">
      <w:pPr>
        <w:tabs>
          <w:tab w:val="left" w:pos="900"/>
        </w:tabs>
        <w:jc w:val="center"/>
        <w:rPr>
          <w:b/>
          <w:sz w:val="28"/>
          <w:szCs w:val="36"/>
        </w:rPr>
      </w:pPr>
      <w:r w:rsidRPr="00C62F92">
        <w:rPr>
          <w:b/>
          <w:sz w:val="28"/>
          <w:szCs w:val="36"/>
        </w:rPr>
        <w:t>«Российский государственный университет</w:t>
      </w:r>
      <w:r w:rsidR="00C62F92">
        <w:rPr>
          <w:b/>
          <w:sz w:val="28"/>
          <w:szCs w:val="36"/>
        </w:rPr>
        <w:t xml:space="preserve"> </w:t>
      </w:r>
      <w:r w:rsidRPr="00C62F92">
        <w:rPr>
          <w:b/>
          <w:sz w:val="28"/>
          <w:szCs w:val="36"/>
        </w:rPr>
        <w:t>физической культуры, спорта, молодежи и туризма (ГЦОЛИФК)»</w:t>
      </w:r>
    </w:p>
    <w:p w:rsidR="00A138E8" w:rsidRPr="00046B4F" w:rsidRDefault="00A138E8" w:rsidP="00A138E8">
      <w:pPr>
        <w:tabs>
          <w:tab w:val="left" w:pos="900"/>
        </w:tabs>
        <w:ind w:left="-360" w:firstLine="360"/>
        <w:jc w:val="right"/>
        <w:rPr>
          <w:b/>
        </w:rPr>
      </w:pPr>
      <w:r w:rsidRPr="00046B4F">
        <w:t>г</w:t>
      </w:r>
      <w:proofErr w:type="gramStart"/>
      <w:r w:rsidRPr="00046B4F">
        <w:t>.М</w:t>
      </w:r>
      <w:proofErr w:type="gramEnd"/>
      <w:r w:rsidRPr="00046B4F">
        <w:t>осква, Сиреневый бульвар, д. 4;  тел./факс (49</w:t>
      </w:r>
      <w:r>
        <w:t>5) 961-31-11</w:t>
      </w:r>
    </w:p>
    <w:p w:rsidR="00A138E8" w:rsidRPr="00A138E8" w:rsidRDefault="00A138E8" w:rsidP="00A138E8">
      <w:pPr>
        <w:tabs>
          <w:tab w:val="left" w:pos="900"/>
        </w:tabs>
        <w:jc w:val="right"/>
        <w:rPr>
          <w:b/>
          <w:lang w:val="en-US"/>
        </w:rPr>
      </w:pPr>
      <w:proofErr w:type="gramStart"/>
      <w:r w:rsidRPr="00046B4F">
        <w:rPr>
          <w:b/>
          <w:lang w:val="en-US"/>
        </w:rPr>
        <w:t>e</w:t>
      </w:r>
      <w:r w:rsidRPr="00A138E8">
        <w:rPr>
          <w:b/>
          <w:lang w:val="en-US"/>
        </w:rPr>
        <w:t>-</w:t>
      </w:r>
      <w:r w:rsidRPr="00046B4F">
        <w:rPr>
          <w:b/>
          <w:lang w:val="en-US"/>
        </w:rPr>
        <w:t>mail</w:t>
      </w:r>
      <w:proofErr w:type="gramEnd"/>
      <w:r w:rsidRPr="00A138E8">
        <w:rPr>
          <w:b/>
          <w:lang w:val="en-US"/>
        </w:rPr>
        <w:t xml:space="preserve">: </w:t>
      </w:r>
      <w:r w:rsidR="003B5D80">
        <w:fldChar w:fldCharType="begin"/>
      </w:r>
      <w:r w:rsidR="003B5D80" w:rsidRPr="002E6E39">
        <w:rPr>
          <w:lang w:val="en-US"/>
        </w:rPr>
        <w:instrText>HYPERLINK "mailto:pr@sportedu.ru"</w:instrText>
      </w:r>
      <w:r w:rsidR="003B5D80">
        <w:fldChar w:fldCharType="separate"/>
      </w:r>
      <w:r w:rsidRPr="00E66E06">
        <w:rPr>
          <w:rStyle w:val="a9"/>
          <w:b/>
          <w:lang w:val="en-US"/>
        </w:rPr>
        <w:t>pr</w:t>
      </w:r>
      <w:r w:rsidRPr="00A138E8">
        <w:rPr>
          <w:rStyle w:val="a9"/>
          <w:b/>
          <w:lang w:val="en-US"/>
        </w:rPr>
        <w:t>@</w:t>
      </w:r>
      <w:r w:rsidRPr="00E66E06">
        <w:rPr>
          <w:rStyle w:val="a9"/>
          <w:b/>
          <w:lang w:val="en-US"/>
        </w:rPr>
        <w:t>sportedu</w:t>
      </w:r>
      <w:r w:rsidRPr="00A138E8">
        <w:rPr>
          <w:rStyle w:val="a9"/>
          <w:b/>
          <w:lang w:val="en-US"/>
        </w:rPr>
        <w:t>.</w:t>
      </w:r>
      <w:r w:rsidRPr="00E66E06">
        <w:rPr>
          <w:rStyle w:val="a9"/>
          <w:b/>
          <w:lang w:val="en-US"/>
        </w:rPr>
        <w:t>ru</w:t>
      </w:r>
      <w:r w:rsidR="003B5D80">
        <w:fldChar w:fldCharType="end"/>
      </w:r>
      <w:r w:rsidRPr="00A138E8">
        <w:rPr>
          <w:b/>
          <w:lang w:val="en-US"/>
        </w:rPr>
        <w:t xml:space="preserve"> </w:t>
      </w:r>
    </w:p>
    <w:p w:rsidR="005E77A2" w:rsidRPr="00A138E8" w:rsidRDefault="005E77A2" w:rsidP="00A138E8">
      <w:pPr>
        <w:tabs>
          <w:tab w:val="left" w:pos="900"/>
        </w:tabs>
        <w:ind w:left="-360" w:firstLine="360"/>
        <w:jc w:val="center"/>
        <w:rPr>
          <w:b/>
          <w:lang w:val="en-US"/>
        </w:rPr>
      </w:pPr>
      <w:r w:rsidRPr="00046B4F">
        <w:object w:dxaOrig="3304" w:dyaOrig="1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4pt;height:9.75pt" o:ole="">
            <v:imagedata r:id="rId8" o:title=""/>
          </v:shape>
          <o:OLEObject Type="Embed" ProgID="CorelDRAW.Graphic.13" ShapeID="_x0000_i1025" DrawAspect="Content" ObjectID="_1535963681" r:id="rId9"/>
        </w:object>
      </w:r>
      <w:r w:rsidRPr="00A138E8">
        <w:rPr>
          <w:b/>
          <w:lang w:val="en-US"/>
        </w:rPr>
        <w:t xml:space="preserve"> </w:t>
      </w:r>
    </w:p>
    <w:p w:rsidR="005E77A2" w:rsidRPr="00A138E8" w:rsidRDefault="005E77A2" w:rsidP="00D83025">
      <w:pPr>
        <w:ind w:left="426" w:firstLine="0"/>
        <w:jc w:val="center"/>
        <w:rPr>
          <w:b/>
          <w:sz w:val="28"/>
          <w:szCs w:val="32"/>
          <w:lang w:val="en-US"/>
        </w:rPr>
      </w:pPr>
    </w:p>
    <w:p w:rsidR="000D6B79" w:rsidRPr="00182481" w:rsidRDefault="00AA0E71" w:rsidP="000D6B79">
      <w:pPr>
        <w:tabs>
          <w:tab w:val="left" w:pos="1418"/>
        </w:tabs>
        <w:ind w:left="426" w:firstLine="0"/>
        <w:jc w:val="center"/>
        <w:rPr>
          <w:b/>
        </w:rPr>
      </w:pPr>
      <w:r>
        <w:rPr>
          <w:b/>
        </w:rPr>
        <w:t>20</w:t>
      </w:r>
      <w:r w:rsidR="00C62F92" w:rsidRPr="002159DF">
        <w:rPr>
          <w:b/>
        </w:rPr>
        <w:t xml:space="preserve"> </w:t>
      </w:r>
      <w:r>
        <w:rPr>
          <w:b/>
        </w:rPr>
        <w:t>сентября</w:t>
      </w:r>
      <w:r w:rsidR="00C62F92" w:rsidRPr="002159DF">
        <w:rPr>
          <w:b/>
        </w:rPr>
        <w:t xml:space="preserve"> 201</w:t>
      </w:r>
      <w:r w:rsidR="00A138E8" w:rsidRPr="002159DF">
        <w:rPr>
          <w:b/>
        </w:rPr>
        <w:t xml:space="preserve">6 </w:t>
      </w:r>
      <w:r w:rsidR="00C62F92" w:rsidRPr="00046B4F">
        <w:rPr>
          <w:b/>
        </w:rPr>
        <w:t>г</w:t>
      </w:r>
      <w:r w:rsidR="00C62F92" w:rsidRPr="002159DF">
        <w:rPr>
          <w:b/>
        </w:rPr>
        <w:t xml:space="preserve">.                            </w:t>
      </w:r>
      <w:r w:rsidR="002F4B54" w:rsidRPr="002159DF">
        <w:rPr>
          <w:b/>
        </w:rPr>
        <w:t xml:space="preserve">   </w:t>
      </w:r>
      <w:r w:rsidR="00C62F92" w:rsidRPr="002159DF">
        <w:rPr>
          <w:b/>
        </w:rPr>
        <w:t xml:space="preserve">                                        </w:t>
      </w:r>
      <w:r w:rsidR="000D6B79">
        <w:rPr>
          <w:b/>
        </w:rPr>
        <w:t xml:space="preserve">                              ПРЕСС-РЕЛИЗ</w:t>
      </w:r>
    </w:p>
    <w:p w:rsidR="00A138E8" w:rsidRPr="002159DF" w:rsidRDefault="00A138E8" w:rsidP="00C62F92">
      <w:pPr>
        <w:tabs>
          <w:tab w:val="left" w:pos="1418"/>
        </w:tabs>
        <w:ind w:left="426" w:firstLine="0"/>
        <w:rPr>
          <w:b/>
        </w:rPr>
      </w:pPr>
    </w:p>
    <w:p w:rsidR="00EF2C4B" w:rsidRDefault="007A71BA" w:rsidP="00EF2C4B">
      <w:pPr>
        <w:tabs>
          <w:tab w:val="left" w:pos="9781"/>
        </w:tabs>
        <w:spacing w:line="360" w:lineRule="auto"/>
        <w:ind w:left="426" w:right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Визит Генерального секретаря</w:t>
      </w:r>
      <w:r w:rsidR="00AA0E71" w:rsidRPr="00AA0E71">
        <w:rPr>
          <w:b/>
          <w:sz w:val="28"/>
          <w:szCs w:val="28"/>
        </w:rPr>
        <w:t xml:space="preserve"> </w:t>
      </w:r>
      <w:r w:rsidR="00EF2C4B">
        <w:rPr>
          <w:b/>
          <w:sz w:val="28"/>
          <w:szCs w:val="28"/>
        </w:rPr>
        <w:t>М</w:t>
      </w:r>
      <w:r w:rsidR="00AA0E71" w:rsidRPr="00AA0E71">
        <w:rPr>
          <w:b/>
          <w:sz w:val="28"/>
          <w:szCs w:val="28"/>
        </w:rPr>
        <w:t xml:space="preserve">еждународной федерации </w:t>
      </w:r>
    </w:p>
    <w:p w:rsidR="005E77A2" w:rsidRPr="00AA0E71" w:rsidRDefault="00EF2C4B" w:rsidP="00EF2C4B">
      <w:pPr>
        <w:tabs>
          <w:tab w:val="left" w:pos="9781"/>
        </w:tabs>
        <w:spacing w:line="360" w:lineRule="auto"/>
        <w:ind w:left="426" w:right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компьютерного спорта</w:t>
      </w:r>
      <w:r w:rsidR="00AA0E71">
        <w:rPr>
          <w:b/>
          <w:sz w:val="28"/>
          <w:szCs w:val="28"/>
        </w:rPr>
        <w:t xml:space="preserve"> </w:t>
      </w:r>
      <w:r w:rsidR="00DC3B0A">
        <w:rPr>
          <w:b/>
          <w:sz w:val="28"/>
          <w:szCs w:val="28"/>
        </w:rPr>
        <w:t>(</w:t>
      </w:r>
      <w:proofErr w:type="spellStart"/>
      <w:r w:rsidR="00DC3B0A">
        <w:rPr>
          <w:b/>
          <w:sz w:val="28"/>
          <w:szCs w:val="28"/>
          <w:lang w:val="en-US"/>
        </w:rPr>
        <w:t>IeSF</w:t>
      </w:r>
      <w:proofErr w:type="spellEnd"/>
      <w:r w:rsidR="00DC3B0A">
        <w:rPr>
          <w:b/>
          <w:sz w:val="28"/>
          <w:szCs w:val="28"/>
        </w:rPr>
        <w:t>)</w:t>
      </w:r>
      <w:r w:rsidR="00DC3B0A" w:rsidRPr="00E53F0F">
        <w:rPr>
          <w:b/>
          <w:sz w:val="28"/>
          <w:szCs w:val="28"/>
        </w:rPr>
        <w:t xml:space="preserve"> </w:t>
      </w:r>
      <w:r w:rsidR="00AA0E71">
        <w:rPr>
          <w:b/>
          <w:sz w:val="28"/>
          <w:szCs w:val="28"/>
        </w:rPr>
        <w:t>Алекс</w:t>
      </w:r>
      <w:r w:rsidR="008F1406">
        <w:rPr>
          <w:b/>
          <w:sz w:val="28"/>
          <w:szCs w:val="28"/>
        </w:rPr>
        <w:t>а</w:t>
      </w:r>
      <w:r w:rsidR="00AA0E71">
        <w:rPr>
          <w:b/>
          <w:sz w:val="28"/>
          <w:szCs w:val="28"/>
        </w:rPr>
        <w:t xml:space="preserve"> Лим</w:t>
      </w:r>
      <w:r w:rsidR="008F1406">
        <w:rPr>
          <w:b/>
          <w:sz w:val="28"/>
          <w:szCs w:val="28"/>
        </w:rPr>
        <w:t>а</w:t>
      </w:r>
      <w:r w:rsidR="007A71BA"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РГУФ</w:t>
      </w:r>
      <w:bookmarkStart w:id="0" w:name="_GoBack"/>
      <w:bookmarkEnd w:id="0"/>
      <w:r>
        <w:rPr>
          <w:b/>
          <w:sz w:val="28"/>
          <w:szCs w:val="28"/>
        </w:rPr>
        <w:t>КСМиТ</w:t>
      </w:r>
      <w:proofErr w:type="spellEnd"/>
    </w:p>
    <w:p w:rsidR="007A71BA" w:rsidRDefault="00EF2C4B" w:rsidP="008F1406">
      <w:pPr>
        <w:tabs>
          <w:tab w:val="left" w:pos="9781"/>
        </w:tabs>
        <w:spacing w:line="360" w:lineRule="auto"/>
        <w:ind w:right="425"/>
        <w:rPr>
          <w:sz w:val="28"/>
          <w:szCs w:val="28"/>
        </w:rPr>
      </w:pPr>
      <w:r w:rsidRPr="00FA4C51">
        <w:rPr>
          <w:color w:val="000000" w:themeColor="text1"/>
          <w:sz w:val="28"/>
          <w:szCs w:val="28"/>
        </w:rPr>
        <w:t xml:space="preserve">22 сентября </w:t>
      </w:r>
      <w:r w:rsidR="007A71BA">
        <w:rPr>
          <w:color w:val="000000" w:themeColor="text1"/>
          <w:sz w:val="28"/>
          <w:szCs w:val="28"/>
        </w:rPr>
        <w:t xml:space="preserve">2016 года </w:t>
      </w:r>
      <w:r w:rsidRPr="00FA4C51">
        <w:rPr>
          <w:color w:val="000000" w:themeColor="text1"/>
          <w:sz w:val="28"/>
          <w:szCs w:val="28"/>
        </w:rPr>
        <w:t>Российский государственный университет физической культуры, спорта, молодёжи и туризма (</w:t>
      </w:r>
      <w:proofErr w:type="spellStart"/>
      <w:r w:rsidRPr="00FA4C51">
        <w:rPr>
          <w:color w:val="000000" w:themeColor="text1"/>
          <w:sz w:val="28"/>
          <w:szCs w:val="28"/>
        </w:rPr>
        <w:t>РГУФКСМиТ</w:t>
      </w:r>
      <w:proofErr w:type="spellEnd"/>
      <w:r w:rsidRPr="00FA4C51">
        <w:rPr>
          <w:color w:val="000000" w:themeColor="text1"/>
          <w:sz w:val="28"/>
          <w:szCs w:val="28"/>
        </w:rPr>
        <w:t xml:space="preserve">) </w:t>
      </w:r>
      <w:r w:rsidR="007A71BA">
        <w:rPr>
          <w:color w:val="000000" w:themeColor="text1"/>
          <w:sz w:val="28"/>
          <w:szCs w:val="28"/>
        </w:rPr>
        <w:t xml:space="preserve"> посетит делегация во главе</w:t>
      </w:r>
      <w:r w:rsidR="000D6B79">
        <w:rPr>
          <w:color w:val="000000" w:themeColor="text1"/>
          <w:sz w:val="28"/>
          <w:szCs w:val="28"/>
        </w:rPr>
        <w:t xml:space="preserve"> с</w:t>
      </w:r>
      <w:r w:rsidR="007A71BA">
        <w:rPr>
          <w:color w:val="000000" w:themeColor="text1"/>
          <w:sz w:val="28"/>
          <w:szCs w:val="28"/>
        </w:rPr>
        <w:t xml:space="preserve"> Генеральным секретарём</w:t>
      </w:r>
      <w:r w:rsidR="00FA4C51" w:rsidRPr="00FA4C51">
        <w:rPr>
          <w:color w:val="000000" w:themeColor="text1"/>
          <w:sz w:val="28"/>
          <w:szCs w:val="28"/>
        </w:rPr>
        <w:t xml:space="preserve"> </w:t>
      </w:r>
      <w:r w:rsidR="00FA4C51" w:rsidRPr="00FA4C51">
        <w:rPr>
          <w:sz w:val="28"/>
          <w:szCs w:val="28"/>
        </w:rPr>
        <w:t>Международной федерации</w:t>
      </w:r>
      <w:r w:rsidR="007A71BA">
        <w:rPr>
          <w:sz w:val="28"/>
          <w:szCs w:val="28"/>
        </w:rPr>
        <w:t xml:space="preserve"> компьютерного спорта Алексом </w:t>
      </w:r>
      <w:proofErr w:type="spellStart"/>
      <w:r w:rsidR="007A71BA">
        <w:rPr>
          <w:sz w:val="28"/>
          <w:szCs w:val="28"/>
        </w:rPr>
        <w:t>Лим</w:t>
      </w:r>
      <w:r w:rsidR="000D6B79">
        <w:rPr>
          <w:sz w:val="28"/>
          <w:szCs w:val="28"/>
        </w:rPr>
        <w:t>ом</w:t>
      </w:r>
      <w:proofErr w:type="spellEnd"/>
      <w:r w:rsidR="007A71BA">
        <w:rPr>
          <w:sz w:val="28"/>
          <w:szCs w:val="28"/>
        </w:rPr>
        <w:t>.</w:t>
      </w:r>
      <w:r w:rsidR="00FA4C51" w:rsidRPr="00FA4C51">
        <w:rPr>
          <w:sz w:val="28"/>
          <w:szCs w:val="28"/>
        </w:rPr>
        <w:t xml:space="preserve"> </w:t>
      </w:r>
    </w:p>
    <w:p w:rsidR="00EF2C4B" w:rsidRPr="00FA4C51" w:rsidRDefault="00C43BB1" w:rsidP="008F1406">
      <w:pPr>
        <w:tabs>
          <w:tab w:val="left" w:pos="9781"/>
        </w:tabs>
        <w:spacing w:line="360" w:lineRule="auto"/>
        <w:ind w:right="425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Также в </w:t>
      </w:r>
      <w:r w:rsidR="007A71BA">
        <w:rPr>
          <w:sz w:val="28"/>
          <w:szCs w:val="28"/>
        </w:rPr>
        <w:t xml:space="preserve"> составе делегации: </w:t>
      </w:r>
      <w:r w:rsidR="000D6B79">
        <w:rPr>
          <w:sz w:val="28"/>
          <w:szCs w:val="28"/>
        </w:rPr>
        <w:t xml:space="preserve"> </w:t>
      </w:r>
      <w:r w:rsidR="007A71BA">
        <w:rPr>
          <w:sz w:val="28"/>
          <w:szCs w:val="28"/>
        </w:rPr>
        <w:t>П</w:t>
      </w:r>
      <w:r w:rsidR="00FA4C51" w:rsidRPr="00FA4C51">
        <w:rPr>
          <w:sz w:val="28"/>
          <w:szCs w:val="28"/>
        </w:rPr>
        <w:t xml:space="preserve">резидент Федерации компьютерного спорта России Александр </w:t>
      </w:r>
      <w:proofErr w:type="spellStart"/>
      <w:r w:rsidR="00FA4C51" w:rsidRPr="00FA4C51">
        <w:rPr>
          <w:sz w:val="28"/>
          <w:szCs w:val="28"/>
        </w:rPr>
        <w:t>Горбаченко</w:t>
      </w:r>
      <w:proofErr w:type="spellEnd"/>
      <w:r w:rsidR="00FA4C51" w:rsidRPr="00FA4C51">
        <w:rPr>
          <w:sz w:val="28"/>
          <w:szCs w:val="28"/>
        </w:rPr>
        <w:t xml:space="preserve">, первый Вице-президент Федерации компьютерного спорта России Дмитрий Смит, </w:t>
      </w:r>
      <w:r w:rsidR="00962E0C">
        <w:rPr>
          <w:sz w:val="28"/>
          <w:szCs w:val="28"/>
        </w:rPr>
        <w:t xml:space="preserve"> </w:t>
      </w:r>
      <w:r w:rsidR="007A71BA">
        <w:rPr>
          <w:color w:val="000000"/>
          <w:sz w:val="28"/>
          <w:szCs w:val="28"/>
        </w:rPr>
        <w:t>Г</w:t>
      </w:r>
      <w:r w:rsidR="00FA4C51" w:rsidRPr="00FA4C51">
        <w:rPr>
          <w:color w:val="000000"/>
          <w:sz w:val="28"/>
          <w:szCs w:val="28"/>
        </w:rPr>
        <w:t xml:space="preserve">енеральный секретарь Федерации компьютерного спорта России </w:t>
      </w:r>
      <w:proofErr w:type="spellStart"/>
      <w:r w:rsidR="00FA4C51" w:rsidRPr="00FA4C51">
        <w:rPr>
          <w:color w:val="000000"/>
          <w:sz w:val="28"/>
          <w:szCs w:val="28"/>
        </w:rPr>
        <w:t>Эмин</w:t>
      </w:r>
      <w:proofErr w:type="spellEnd"/>
      <w:r w:rsidR="00FA4C51" w:rsidRPr="00FA4C51">
        <w:rPr>
          <w:color w:val="000000"/>
          <w:sz w:val="28"/>
          <w:szCs w:val="28"/>
        </w:rPr>
        <w:t xml:space="preserve"> </w:t>
      </w:r>
      <w:proofErr w:type="spellStart"/>
      <w:r w:rsidR="00FA4C51" w:rsidRPr="00FA4C51">
        <w:rPr>
          <w:color w:val="000000"/>
          <w:sz w:val="28"/>
          <w:szCs w:val="28"/>
        </w:rPr>
        <w:t>Антонян</w:t>
      </w:r>
      <w:proofErr w:type="spellEnd"/>
      <w:r w:rsidR="00FA4C51" w:rsidRPr="00FA4C51">
        <w:rPr>
          <w:color w:val="000000"/>
          <w:sz w:val="28"/>
          <w:szCs w:val="28"/>
        </w:rPr>
        <w:t>.</w:t>
      </w:r>
    </w:p>
    <w:p w:rsidR="00EF2C4B" w:rsidRDefault="007A71BA" w:rsidP="008F1406">
      <w:pPr>
        <w:spacing w:line="360" w:lineRule="auto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 стороны руководства университета</w:t>
      </w:r>
      <w:r w:rsidR="000D6B79">
        <w:rPr>
          <w:color w:val="000000" w:themeColor="text1"/>
          <w:sz w:val="28"/>
          <w:szCs w:val="28"/>
        </w:rPr>
        <w:t xml:space="preserve"> принимать почетных гостей будут </w:t>
      </w:r>
      <w:r>
        <w:rPr>
          <w:color w:val="000000" w:themeColor="text1"/>
          <w:sz w:val="28"/>
          <w:szCs w:val="28"/>
        </w:rPr>
        <w:t>исполняющий обязанности ректора</w:t>
      </w:r>
      <w:r w:rsidR="00FA4C51">
        <w:rPr>
          <w:color w:val="000000" w:themeColor="text1"/>
          <w:sz w:val="28"/>
          <w:szCs w:val="28"/>
        </w:rPr>
        <w:t>, профессор Тамара Викторовна Михайлова, проректор по спортивно-воспитательной работе Константин Сергеевич Репин.</w:t>
      </w:r>
    </w:p>
    <w:p w:rsidR="000D6B79" w:rsidRDefault="000D6B79" w:rsidP="008F1406">
      <w:pPr>
        <w:spacing w:line="360" w:lineRule="auto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Программа мероприятия:</w:t>
      </w:r>
    </w:p>
    <w:p w:rsidR="00EF2C4B" w:rsidRDefault="000D6B79" w:rsidP="008F1406">
      <w:pPr>
        <w:spacing w:line="360" w:lineRule="auto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11:00  Приём делегации и  экскурсия</w:t>
      </w:r>
      <w:r w:rsidR="004767F7">
        <w:rPr>
          <w:color w:val="000000" w:themeColor="text1"/>
          <w:sz w:val="28"/>
          <w:szCs w:val="28"/>
        </w:rPr>
        <w:t xml:space="preserve"> по университету</w:t>
      </w:r>
      <w:r>
        <w:rPr>
          <w:color w:val="000000" w:themeColor="text1"/>
          <w:sz w:val="28"/>
          <w:szCs w:val="28"/>
        </w:rPr>
        <w:t xml:space="preserve"> с</w:t>
      </w:r>
      <w:r w:rsidR="00FA4C51">
        <w:rPr>
          <w:color w:val="000000" w:themeColor="text1"/>
          <w:sz w:val="28"/>
          <w:szCs w:val="28"/>
        </w:rPr>
        <w:t xml:space="preserve"> посещение</w:t>
      </w:r>
      <w:r>
        <w:rPr>
          <w:color w:val="000000" w:themeColor="text1"/>
          <w:sz w:val="28"/>
          <w:szCs w:val="28"/>
        </w:rPr>
        <w:t>м</w:t>
      </w:r>
      <w:r w:rsidR="00FA4C51">
        <w:rPr>
          <w:color w:val="000000" w:themeColor="text1"/>
          <w:sz w:val="28"/>
          <w:szCs w:val="28"/>
        </w:rPr>
        <w:t xml:space="preserve"> Научно-иссл</w:t>
      </w:r>
      <w:r w:rsidR="004767F7">
        <w:rPr>
          <w:color w:val="000000" w:themeColor="text1"/>
          <w:sz w:val="28"/>
          <w:szCs w:val="28"/>
        </w:rPr>
        <w:t>едовательского института спорта.</w:t>
      </w:r>
    </w:p>
    <w:p w:rsidR="00E53F0F" w:rsidRDefault="00E53F0F" w:rsidP="00E53F0F">
      <w:pPr>
        <w:tabs>
          <w:tab w:val="left" w:pos="9781"/>
        </w:tabs>
        <w:spacing w:line="360" w:lineRule="auto"/>
        <w:ind w:right="42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12:00  Встреча представителей  </w:t>
      </w:r>
      <w:r w:rsidRPr="00FA4C51">
        <w:rPr>
          <w:sz w:val="28"/>
          <w:szCs w:val="28"/>
        </w:rPr>
        <w:t>Международной федерации</w:t>
      </w:r>
      <w:r>
        <w:rPr>
          <w:sz w:val="28"/>
          <w:szCs w:val="28"/>
        </w:rPr>
        <w:t xml:space="preserve"> компьютерного спорта, руководства университета со </w:t>
      </w:r>
      <w:r>
        <w:rPr>
          <w:color w:val="000000" w:themeColor="text1"/>
          <w:sz w:val="28"/>
          <w:szCs w:val="28"/>
        </w:rPr>
        <w:t>студентами специализации «Теория и методика компьютерного спорта» в  аудитории 702.</w:t>
      </w:r>
    </w:p>
    <w:p w:rsidR="00EF2C4B" w:rsidRPr="008A29A0" w:rsidRDefault="00EF2C4B" w:rsidP="008F1406">
      <w:pPr>
        <w:spacing w:line="276" w:lineRule="auto"/>
        <w:rPr>
          <w:sz w:val="28"/>
          <w:szCs w:val="28"/>
        </w:rPr>
      </w:pPr>
      <w:r w:rsidRPr="008A29A0">
        <w:rPr>
          <w:b/>
          <w:sz w:val="28"/>
          <w:szCs w:val="28"/>
        </w:rPr>
        <w:t>Дата и время проведения:</w:t>
      </w:r>
      <w:r w:rsidR="00457850">
        <w:rPr>
          <w:sz w:val="28"/>
          <w:szCs w:val="28"/>
        </w:rPr>
        <w:t xml:space="preserve"> </w:t>
      </w:r>
      <w:r w:rsidR="008F1406">
        <w:rPr>
          <w:sz w:val="28"/>
          <w:szCs w:val="28"/>
        </w:rPr>
        <w:t xml:space="preserve"> </w:t>
      </w:r>
      <w:r w:rsidR="00457850">
        <w:rPr>
          <w:sz w:val="28"/>
          <w:szCs w:val="28"/>
        </w:rPr>
        <w:t>22 сентября 2016 года, 11:00.</w:t>
      </w:r>
    </w:p>
    <w:p w:rsidR="00EF2C4B" w:rsidRPr="008A29A0" w:rsidRDefault="00EF2C4B" w:rsidP="008F1406">
      <w:pPr>
        <w:spacing w:line="276" w:lineRule="auto"/>
        <w:rPr>
          <w:sz w:val="28"/>
          <w:szCs w:val="28"/>
        </w:rPr>
      </w:pPr>
      <w:r w:rsidRPr="008A29A0">
        <w:rPr>
          <w:b/>
          <w:sz w:val="28"/>
          <w:szCs w:val="28"/>
        </w:rPr>
        <w:t>Место проведения:</w:t>
      </w:r>
      <w:r w:rsidR="00457850">
        <w:rPr>
          <w:b/>
          <w:sz w:val="28"/>
          <w:szCs w:val="28"/>
        </w:rPr>
        <w:t xml:space="preserve"> </w:t>
      </w:r>
      <w:r w:rsidRPr="008A29A0">
        <w:rPr>
          <w:sz w:val="28"/>
          <w:szCs w:val="28"/>
        </w:rPr>
        <w:t>ФГБОУ ВО «</w:t>
      </w:r>
      <w:proofErr w:type="spellStart"/>
      <w:r w:rsidRPr="008A29A0">
        <w:rPr>
          <w:sz w:val="28"/>
          <w:szCs w:val="28"/>
        </w:rPr>
        <w:t>РГУФКСМиТ</w:t>
      </w:r>
      <w:proofErr w:type="spellEnd"/>
      <w:r w:rsidRPr="008A29A0">
        <w:rPr>
          <w:sz w:val="28"/>
          <w:szCs w:val="28"/>
        </w:rPr>
        <w:t>», г. Мо</w:t>
      </w:r>
      <w:r w:rsidR="00457850">
        <w:rPr>
          <w:sz w:val="28"/>
          <w:szCs w:val="28"/>
        </w:rPr>
        <w:t>сква, Сиреневый бульвар, дом 4.</w:t>
      </w:r>
    </w:p>
    <w:p w:rsidR="002F4B54" w:rsidRPr="008F1406" w:rsidRDefault="002F4B54" w:rsidP="002F4B54">
      <w:pPr>
        <w:jc w:val="center"/>
        <w:rPr>
          <w:b/>
          <w:szCs w:val="24"/>
        </w:rPr>
      </w:pPr>
      <w:r w:rsidRPr="008F1406">
        <w:rPr>
          <w:b/>
          <w:szCs w:val="24"/>
        </w:rPr>
        <w:t>Аккредитация журналистов по телефонам:</w:t>
      </w:r>
    </w:p>
    <w:p w:rsidR="002F4B54" w:rsidRPr="008F1406" w:rsidRDefault="002F4B54" w:rsidP="002F4B54">
      <w:pPr>
        <w:jc w:val="center"/>
        <w:rPr>
          <w:b/>
          <w:szCs w:val="24"/>
        </w:rPr>
      </w:pPr>
      <w:r w:rsidRPr="008F1406">
        <w:rPr>
          <w:b/>
          <w:szCs w:val="24"/>
        </w:rPr>
        <w:t>8(495)961-31-11</w:t>
      </w:r>
      <w:r w:rsidR="00A138E8" w:rsidRPr="008F1406">
        <w:rPr>
          <w:b/>
          <w:szCs w:val="24"/>
        </w:rPr>
        <w:t xml:space="preserve"> (</w:t>
      </w:r>
      <w:proofErr w:type="spellStart"/>
      <w:r w:rsidR="00A138E8" w:rsidRPr="008F1406">
        <w:rPr>
          <w:b/>
          <w:szCs w:val="24"/>
        </w:rPr>
        <w:t>доб</w:t>
      </w:r>
      <w:proofErr w:type="spellEnd"/>
      <w:r w:rsidR="00A138E8" w:rsidRPr="008F1406">
        <w:rPr>
          <w:b/>
          <w:szCs w:val="24"/>
        </w:rPr>
        <w:t>. 20-19)</w:t>
      </w:r>
    </w:p>
    <w:p w:rsidR="002F4B54" w:rsidRPr="008F1406" w:rsidRDefault="002F4B54" w:rsidP="002F4B54">
      <w:pPr>
        <w:jc w:val="center"/>
        <w:rPr>
          <w:b/>
          <w:szCs w:val="24"/>
        </w:rPr>
      </w:pPr>
      <w:proofErr w:type="spellStart"/>
      <w:r w:rsidRPr="008F1406">
        <w:rPr>
          <w:b/>
          <w:szCs w:val="24"/>
        </w:rPr>
        <w:t>Цакаев</w:t>
      </w:r>
      <w:proofErr w:type="spellEnd"/>
      <w:r w:rsidRPr="008F1406">
        <w:rPr>
          <w:b/>
          <w:szCs w:val="24"/>
        </w:rPr>
        <w:t xml:space="preserve"> </w:t>
      </w:r>
      <w:proofErr w:type="spellStart"/>
      <w:r w:rsidRPr="008F1406">
        <w:rPr>
          <w:b/>
          <w:szCs w:val="24"/>
        </w:rPr>
        <w:t>Сайдамин</w:t>
      </w:r>
      <w:proofErr w:type="spellEnd"/>
      <w:r w:rsidRPr="008F1406">
        <w:rPr>
          <w:b/>
          <w:szCs w:val="24"/>
        </w:rPr>
        <w:t xml:space="preserve"> </w:t>
      </w:r>
      <w:proofErr w:type="spellStart"/>
      <w:r w:rsidRPr="008F1406">
        <w:rPr>
          <w:b/>
          <w:szCs w:val="24"/>
        </w:rPr>
        <w:t>Шамаевич</w:t>
      </w:r>
      <w:proofErr w:type="spellEnd"/>
    </w:p>
    <w:p w:rsidR="002F4B54" w:rsidRPr="002E6E39" w:rsidRDefault="002F4B54" w:rsidP="002F4B54">
      <w:pPr>
        <w:jc w:val="center"/>
        <w:rPr>
          <w:b/>
          <w:szCs w:val="24"/>
          <w:lang w:val="en-US"/>
        </w:rPr>
      </w:pPr>
      <w:proofErr w:type="gramStart"/>
      <w:r w:rsidRPr="008F1406">
        <w:rPr>
          <w:rFonts w:ascii="Arial" w:hAnsi="Arial" w:cs="Arial"/>
          <w:color w:val="333333"/>
          <w:szCs w:val="24"/>
          <w:shd w:val="clear" w:color="auto" w:fill="F6F6F6"/>
          <w:lang w:val="en-US"/>
        </w:rPr>
        <w:t>e</w:t>
      </w:r>
      <w:r w:rsidRPr="002E6E39">
        <w:rPr>
          <w:rFonts w:ascii="Arial" w:hAnsi="Arial" w:cs="Arial"/>
          <w:color w:val="333333"/>
          <w:szCs w:val="24"/>
          <w:shd w:val="clear" w:color="auto" w:fill="F6F6F6"/>
          <w:lang w:val="en-US"/>
        </w:rPr>
        <w:t>-</w:t>
      </w:r>
      <w:r w:rsidRPr="008F1406">
        <w:rPr>
          <w:rFonts w:ascii="Arial" w:hAnsi="Arial" w:cs="Arial"/>
          <w:color w:val="333333"/>
          <w:szCs w:val="24"/>
          <w:shd w:val="clear" w:color="auto" w:fill="F6F6F6"/>
          <w:lang w:val="en-US"/>
        </w:rPr>
        <w:t>mail</w:t>
      </w:r>
      <w:proofErr w:type="gramEnd"/>
      <w:r w:rsidRPr="002E6E39">
        <w:rPr>
          <w:rFonts w:ascii="Arial" w:hAnsi="Arial" w:cs="Arial"/>
          <w:color w:val="333333"/>
          <w:szCs w:val="24"/>
          <w:shd w:val="clear" w:color="auto" w:fill="F6F6F6"/>
          <w:lang w:val="en-US"/>
        </w:rPr>
        <w:t xml:space="preserve">: </w:t>
      </w:r>
      <w:hyperlink r:id="rId10" w:history="1">
        <w:r w:rsidR="00A138E8" w:rsidRPr="008F1406">
          <w:rPr>
            <w:rStyle w:val="a9"/>
            <w:rFonts w:ascii="Arial" w:hAnsi="Arial" w:cs="Arial"/>
            <w:szCs w:val="24"/>
            <w:shd w:val="clear" w:color="auto" w:fill="F6F6F6"/>
            <w:lang w:val="en-US"/>
          </w:rPr>
          <w:t>pr</w:t>
        </w:r>
        <w:r w:rsidR="00A138E8" w:rsidRPr="002E6E39">
          <w:rPr>
            <w:rStyle w:val="a9"/>
            <w:rFonts w:ascii="Arial" w:hAnsi="Arial" w:cs="Arial"/>
            <w:szCs w:val="24"/>
            <w:shd w:val="clear" w:color="auto" w:fill="F6F6F6"/>
            <w:lang w:val="en-US"/>
          </w:rPr>
          <w:t>@</w:t>
        </w:r>
        <w:r w:rsidR="00A138E8" w:rsidRPr="008F1406">
          <w:rPr>
            <w:rStyle w:val="a9"/>
            <w:rFonts w:ascii="Arial" w:hAnsi="Arial" w:cs="Arial"/>
            <w:szCs w:val="24"/>
            <w:shd w:val="clear" w:color="auto" w:fill="F6F6F6"/>
            <w:lang w:val="en-US"/>
          </w:rPr>
          <w:t>sportedu</w:t>
        </w:r>
        <w:r w:rsidR="00A138E8" w:rsidRPr="002E6E39">
          <w:rPr>
            <w:rStyle w:val="a9"/>
            <w:rFonts w:ascii="Arial" w:hAnsi="Arial" w:cs="Arial"/>
            <w:szCs w:val="24"/>
            <w:shd w:val="clear" w:color="auto" w:fill="F6F6F6"/>
            <w:lang w:val="en-US"/>
          </w:rPr>
          <w:t>.</w:t>
        </w:r>
        <w:r w:rsidR="00A138E8" w:rsidRPr="008F1406">
          <w:rPr>
            <w:rStyle w:val="a9"/>
            <w:rFonts w:ascii="Arial" w:hAnsi="Arial" w:cs="Arial"/>
            <w:szCs w:val="24"/>
            <w:shd w:val="clear" w:color="auto" w:fill="F6F6F6"/>
            <w:lang w:val="en-US"/>
          </w:rPr>
          <w:t>ru</w:t>
        </w:r>
        <w:r w:rsidR="00A138E8" w:rsidRPr="002E6E39">
          <w:rPr>
            <w:rStyle w:val="a9"/>
            <w:rFonts w:ascii="Arial" w:hAnsi="Arial" w:cs="Arial"/>
            <w:szCs w:val="24"/>
            <w:shd w:val="clear" w:color="auto" w:fill="F6F6F6"/>
            <w:lang w:val="en-US"/>
          </w:rPr>
          <w:t>,</w:t>
        </w:r>
      </w:hyperlink>
      <w:r w:rsidR="00A138E8" w:rsidRPr="002E6E39">
        <w:rPr>
          <w:rFonts w:ascii="Arial" w:hAnsi="Arial" w:cs="Arial"/>
          <w:color w:val="333333"/>
          <w:szCs w:val="24"/>
          <w:shd w:val="clear" w:color="auto" w:fill="F6F6F6"/>
          <w:lang w:val="en-US"/>
        </w:rPr>
        <w:t xml:space="preserve"> </w:t>
      </w:r>
      <w:hyperlink r:id="rId11" w:history="1">
        <w:r w:rsidR="00A138E8" w:rsidRPr="008F1406">
          <w:rPr>
            <w:rStyle w:val="a9"/>
            <w:rFonts w:ascii="Arial" w:hAnsi="Arial" w:cs="Arial"/>
            <w:szCs w:val="24"/>
            <w:shd w:val="clear" w:color="auto" w:fill="F6F6F6"/>
            <w:lang w:val="en-US"/>
          </w:rPr>
          <w:t>info</w:t>
        </w:r>
        <w:r w:rsidR="00A138E8" w:rsidRPr="002E6E39">
          <w:rPr>
            <w:rStyle w:val="a9"/>
            <w:rFonts w:ascii="Arial" w:hAnsi="Arial" w:cs="Arial"/>
            <w:szCs w:val="24"/>
            <w:shd w:val="clear" w:color="auto" w:fill="F6F6F6"/>
            <w:lang w:val="en-US"/>
          </w:rPr>
          <w:t>@</w:t>
        </w:r>
        <w:r w:rsidR="00A138E8" w:rsidRPr="008F1406">
          <w:rPr>
            <w:rStyle w:val="a9"/>
            <w:rFonts w:ascii="Arial" w:hAnsi="Arial" w:cs="Arial"/>
            <w:szCs w:val="24"/>
            <w:shd w:val="clear" w:color="auto" w:fill="F6F6F6"/>
            <w:lang w:val="en-US"/>
          </w:rPr>
          <w:t>sportedu</w:t>
        </w:r>
        <w:r w:rsidR="00A138E8" w:rsidRPr="002E6E39">
          <w:rPr>
            <w:rStyle w:val="a9"/>
            <w:rFonts w:ascii="Arial" w:hAnsi="Arial" w:cs="Arial"/>
            <w:szCs w:val="24"/>
            <w:shd w:val="clear" w:color="auto" w:fill="F6F6F6"/>
            <w:lang w:val="en-US"/>
          </w:rPr>
          <w:t>.</w:t>
        </w:r>
        <w:r w:rsidR="00A138E8" w:rsidRPr="008F1406">
          <w:rPr>
            <w:rStyle w:val="a9"/>
            <w:rFonts w:ascii="Arial" w:hAnsi="Arial" w:cs="Arial"/>
            <w:szCs w:val="24"/>
            <w:shd w:val="clear" w:color="auto" w:fill="F6F6F6"/>
            <w:lang w:val="en-US"/>
          </w:rPr>
          <w:t>ru</w:t>
        </w:r>
      </w:hyperlink>
      <w:r w:rsidR="00A138E8" w:rsidRPr="002E6E39">
        <w:rPr>
          <w:rFonts w:ascii="Arial" w:hAnsi="Arial" w:cs="Arial"/>
          <w:color w:val="333333"/>
          <w:szCs w:val="24"/>
          <w:shd w:val="clear" w:color="auto" w:fill="F6F6F6"/>
          <w:lang w:val="en-US"/>
        </w:rPr>
        <w:t xml:space="preserve"> </w:t>
      </w:r>
      <w:r w:rsidRPr="002E6E39">
        <w:rPr>
          <w:rFonts w:ascii="Arial" w:hAnsi="Arial" w:cs="Arial"/>
          <w:color w:val="333333"/>
          <w:szCs w:val="24"/>
          <w:shd w:val="clear" w:color="auto" w:fill="F6F6F6"/>
          <w:lang w:val="en-US"/>
        </w:rPr>
        <w:t xml:space="preserve"> </w:t>
      </w:r>
    </w:p>
    <w:p w:rsidR="008F1406" w:rsidRPr="002E6E39" w:rsidRDefault="008F1406" w:rsidP="00D83025">
      <w:pPr>
        <w:spacing w:line="276" w:lineRule="auto"/>
        <w:ind w:left="426" w:right="992"/>
        <w:rPr>
          <w:b/>
          <w:sz w:val="20"/>
          <w:szCs w:val="20"/>
          <w:lang w:val="en-US"/>
        </w:rPr>
      </w:pPr>
    </w:p>
    <w:p w:rsidR="00457850" w:rsidRDefault="00D83025" w:rsidP="00D83025">
      <w:pPr>
        <w:spacing w:line="276" w:lineRule="auto"/>
        <w:ind w:left="426" w:right="992"/>
        <w:rPr>
          <w:b/>
          <w:sz w:val="20"/>
          <w:szCs w:val="20"/>
        </w:rPr>
      </w:pPr>
      <w:r w:rsidRPr="00DD39C8">
        <w:rPr>
          <w:b/>
          <w:sz w:val="20"/>
          <w:szCs w:val="20"/>
        </w:rPr>
        <w:t xml:space="preserve">Для аккредитации необходимо предоставить: наименование СМИ, ФИО корреспондентов, </w:t>
      </w:r>
      <w:r w:rsidR="00A138E8" w:rsidRPr="00A138E8">
        <w:rPr>
          <w:b/>
          <w:sz w:val="20"/>
          <w:szCs w:val="20"/>
        </w:rPr>
        <w:t xml:space="preserve"> </w:t>
      </w:r>
      <w:proofErr w:type="spellStart"/>
      <w:r w:rsidRPr="00DD39C8">
        <w:rPr>
          <w:b/>
          <w:sz w:val="20"/>
          <w:szCs w:val="20"/>
        </w:rPr>
        <w:t>гос</w:t>
      </w:r>
      <w:proofErr w:type="spellEnd"/>
      <w:r w:rsidRPr="00DD39C8">
        <w:rPr>
          <w:b/>
          <w:sz w:val="20"/>
          <w:szCs w:val="20"/>
        </w:rPr>
        <w:t>. номер и марку автомобиля</w:t>
      </w:r>
      <w:r w:rsidR="00BF2F44" w:rsidRPr="00DD39C8">
        <w:rPr>
          <w:b/>
          <w:sz w:val="20"/>
          <w:szCs w:val="20"/>
        </w:rPr>
        <w:t xml:space="preserve">. </w:t>
      </w:r>
      <w:r w:rsidRPr="00DD39C8">
        <w:rPr>
          <w:b/>
          <w:sz w:val="20"/>
          <w:szCs w:val="20"/>
        </w:rPr>
        <w:t>При себе иметь: паспорт</w:t>
      </w:r>
      <w:r w:rsidR="004D2753" w:rsidRPr="00DD39C8">
        <w:rPr>
          <w:b/>
          <w:sz w:val="20"/>
          <w:szCs w:val="20"/>
        </w:rPr>
        <w:t>.</w:t>
      </w:r>
    </w:p>
    <w:p w:rsidR="00D83025" w:rsidRDefault="00457850" w:rsidP="000D6B79">
      <w:pPr>
        <w:spacing w:before="0" w:beforeAutospacing="0" w:after="0" w:afterAutospacing="0"/>
        <w:ind w:firstLine="0"/>
        <w:contextualSpacing w:val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>
        <w:rPr>
          <w:b/>
          <w:sz w:val="20"/>
          <w:szCs w:val="20"/>
        </w:rPr>
        <w:lastRenderedPageBreak/>
        <w:t>Информационная справка:</w:t>
      </w:r>
    </w:p>
    <w:p w:rsidR="00457850" w:rsidRDefault="00457850" w:rsidP="00D83025">
      <w:pPr>
        <w:spacing w:line="276" w:lineRule="auto"/>
        <w:ind w:left="426" w:right="992"/>
        <w:rPr>
          <w:b/>
          <w:sz w:val="20"/>
          <w:szCs w:val="20"/>
        </w:rPr>
      </w:pPr>
    </w:p>
    <w:p w:rsidR="00457850" w:rsidRPr="00457850" w:rsidRDefault="00457850" w:rsidP="006D4BCF">
      <w:pPr>
        <w:spacing w:line="276" w:lineRule="auto"/>
        <w:ind w:firstLine="708"/>
        <w:rPr>
          <w:rFonts w:eastAsia="Times New Roman"/>
          <w:szCs w:val="24"/>
          <w:lang w:eastAsia="ru-RU"/>
        </w:rPr>
      </w:pPr>
      <w:r w:rsidRPr="00457850">
        <w:rPr>
          <w:b/>
        </w:rPr>
        <w:t>Международная федерация компьютерного спорта (</w:t>
      </w:r>
      <w:proofErr w:type="spellStart"/>
      <w:r w:rsidRPr="00457850">
        <w:rPr>
          <w:b/>
        </w:rPr>
        <w:t>IeSF</w:t>
      </w:r>
      <w:proofErr w:type="spellEnd"/>
      <w:r w:rsidRPr="00457850">
        <w:rPr>
          <w:b/>
        </w:rPr>
        <w:t>)</w:t>
      </w:r>
      <w:r>
        <w:t xml:space="preserve"> - </w:t>
      </w:r>
      <w:r w:rsidRPr="00457850">
        <w:rPr>
          <w:rFonts w:eastAsia="Times New Roman"/>
          <w:bCs/>
          <w:szCs w:val="24"/>
          <w:lang w:eastAsia="ru-RU"/>
        </w:rPr>
        <w:t xml:space="preserve">Международная федерация компьютерного спорта, была образована в ноябре 2008 г. Её учредителями стали организации компьютерного спорта следующих стран: </w:t>
      </w:r>
      <w:proofErr w:type="gramStart"/>
      <w:r w:rsidRPr="00457850">
        <w:rPr>
          <w:rFonts w:eastAsia="Times New Roman"/>
          <w:bCs/>
          <w:szCs w:val="24"/>
          <w:lang w:eastAsia="ru-RU"/>
        </w:rPr>
        <w:t>Южная Корея, Дания, Швейцария, Германия, Нидерланды, Австрия, Бельгия, Китайская республика (Тайвань), Вьетнам.</w:t>
      </w:r>
      <w:proofErr w:type="gramEnd"/>
      <w:r w:rsidRPr="00457850">
        <w:rPr>
          <w:rFonts w:eastAsia="Times New Roman"/>
          <w:bCs/>
          <w:szCs w:val="24"/>
          <w:lang w:eastAsia="ru-RU"/>
        </w:rPr>
        <w:t xml:space="preserve"> В следующем 2009 году </w:t>
      </w:r>
      <w:proofErr w:type="spellStart"/>
      <w:r w:rsidRPr="00457850">
        <w:rPr>
          <w:rFonts w:eastAsia="Times New Roman"/>
          <w:bCs/>
          <w:szCs w:val="24"/>
          <w:lang w:val="en-US" w:eastAsia="ru-RU"/>
        </w:rPr>
        <w:t>IeSF</w:t>
      </w:r>
      <w:proofErr w:type="spellEnd"/>
      <w:r w:rsidRPr="00457850">
        <w:rPr>
          <w:rFonts w:eastAsia="Times New Roman"/>
          <w:bCs/>
          <w:szCs w:val="24"/>
          <w:lang w:eastAsia="ru-RU"/>
        </w:rPr>
        <w:t xml:space="preserve"> провела первые соревнования, которые приняли делегации, сформированные национальными федерациями: </w:t>
      </w:r>
      <w:proofErr w:type="spellStart"/>
      <w:r w:rsidRPr="00457850">
        <w:rPr>
          <w:rFonts w:eastAsia="Times New Roman"/>
          <w:bCs/>
          <w:szCs w:val="24"/>
          <w:lang w:val="en-US" w:eastAsia="ru-RU"/>
        </w:rPr>
        <w:t>IeSF</w:t>
      </w:r>
      <w:proofErr w:type="spellEnd"/>
      <w:r w:rsidRPr="00457850">
        <w:rPr>
          <w:rFonts w:eastAsia="Times New Roman"/>
          <w:bCs/>
          <w:szCs w:val="24"/>
          <w:lang w:eastAsia="ru-RU"/>
        </w:rPr>
        <w:t xml:space="preserve"> </w:t>
      </w:r>
      <w:r w:rsidRPr="00457850">
        <w:rPr>
          <w:rFonts w:eastAsia="Times New Roman"/>
          <w:bCs/>
          <w:szCs w:val="24"/>
          <w:lang w:val="en-US" w:eastAsia="ru-RU"/>
        </w:rPr>
        <w:t>Challenge</w:t>
      </w:r>
      <w:r w:rsidRPr="00457850">
        <w:rPr>
          <w:rFonts w:eastAsia="Times New Roman"/>
          <w:bCs/>
          <w:szCs w:val="24"/>
          <w:lang w:eastAsia="ru-RU"/>
        </w:rPr>
        <w:t>.</w:t>
      </w:r>
    </w:p>
    <w:p w:rsidR="00457850" w:rsidRPr="00457850" w:rsidRDefault="00457850" w:rsidP="006D4BCF">
      <w:pPr>
        <w:spacing w:before="0" w:beforeAutospacing="0" w:after="0" w:afterAutospacing="0" w:line="276" w:lineRule="auto"/>
        <w:ind w:firstLine="708"/>
        <w:contextualSpacing w:val="0"/>
        <w:rPr>
          <w:rFonts w:eastAsia="Times New Roman"/>
          <w:szCs w:val="24"/>
          <w:lang w:eastAsia="ru-RU"/>
        </w:rPr>
      </w:pPr>
      <w:r w:rsidRPr="00457850">
        <w:rPr>
          <w:rFonts w:eastAsia="Times New Roman"/>
          <w:bCs/>
          <w:szCs w:val="24"/>
          <w:lang w:eastAsia="ru-RU"/>
        </w:rPr>
        <w:t xml:space="preserve">Список </w:t>
      </w:r>
      <w:proofErr w:type="gramStart"/>
      <w:r w:rsidRPr="00457850">
        <w:rPr>
          <w:rFonts w:eastAsia="Times New Roman"/>
          <w:bCs/>
          <w:szCs w:val="24"/>
          <w:lang w:eastAsia="ru-RU"/>
        </w:rPr>
        <w:t>стран</w:t>
      </w:r>
      <w:proofErr w:type="gramEnd"/>
      <w:r w:rsidRPr="00457850">
        <w:rPr>
          <w:rFonts w:eastAsia="Times New Roman"/>
          <w:bCs/>
          <w:szCs w:val="24"/>
          <w:lang w:eastAsia="ru-RU"/>
        </w:rPr>
        <w:t xml:space="preserve"> организации компьютерного спорта которых состоят в </w:t>
      </w:r>
      <w:proofErr w:type="spellStart"/>
      <w:r w:rsidRPr="00457850">
        <w:rPr>
          <w:rFonts w:eastAsia="Times New Roman"/>
          <w:bCs/>
          <w:szCs w:val="24"/>
          <w:lang w:val="en-US" w:eastAsia="ru-RU"/>
        </w:rPr>
        <w:t>IeSF</w:t>
      </w:r>
      <w:proofErr w:type="spellEnd"/>
      <w:r w:rsidRPr="00457850">
        <w:rPr>
          <w:rFonts w:eastAsia="Times New Roman"/>
          <w:bCs/>
          <w:szCs w:val="24"/>
          <w:lang w:eastAsia="ru-RU"/>
        </w:rPr>
        <w:t xml:space="preserve">: </w:t>
      </w:r>
      <w:proofErr w:type="gramStart"/>
      <w:r w:rsidRPr="00457850">
        <w:rPr>
          <w:rFonts w:eastAsia="Times New Roman"/>
          <w:bCs/>
          <w:szCs w:val="24"/>
          <w:lang w:eastAsia="ru-RU"/>
        </w:rPr>
        <w:t xml:space="preserve">Австрия, Азербайджан, Бангладеш (неполное членство), Бельгия, Болгария, Бразилия, Великобритания, Вьетнам, Германия, Греция, Дания, Израиль, Индия (неполное членство), Испания, Италия, Китайская республика (Тайвань), КНР, Малайзия, </w:t>
      </w:r>
      <w:proofErr w:type="spellStart"/>
      <w:r w:rsidRPr="00457850">
        <w:rPr>
          <w:rFonts w:eastAsia="Times New Roman"/>
          <w:bCs/>
          <w:szCs w:val="24"/>
          <w:lang w:eastAsia="ru-RU"/>
        </w:rPr>
        <w:t>Мальдивы</w:t>
      </w:r>
      <w:proofErr w:type="spellEnd"/>
      <w:r w:rsidRPr="00457850">
        <w:rPr>
          <w:rFonts w:eastAsia="Times New Roman"/>
          <w:bCs/>
          <w:szCs w:val="24"/>
          <w:lang w:eastAsia="ru-RU"/>
        </w:rPr>
        <w:t>, Намибия, Нидерланды, Норвегия, Португалия, Россия, Румыния, Сербия, Сингапур, США (неполное членство), Швейцария, Швеция, Шри-Ланка, ЮАР, Южная Корея.</w:t>
      </w:r>
      <w:proofErr w:type="gramEnd"/>
      <w:r w:rsidRPr="00457850">
        <w:rPr>
          <w:rFonts w:eastAsia="Times New Roman"/>
          <w:bCs/>
          <w:szCs w:val="24"/>
          <w:lang w:eastAsia="ru-RU"/>
        </w:rPr>
        <w:t xml:space="preserve"> В 2012 году ожидается вступление организаций компьютерного спорта из следующих стран: </w:t>
      </w:r>
      <w:proofErr w:type="gramStart"/>
      <w:r w:rsidRPr="00457850">
        <w:rPr>
          <w:rFonts w:eastAsia="Times New Roman"/>
          <w:bCs/>
          <w:szCs w:val="24"/>
          <w:lang w:eastAsia="ru-RU"/>
        </w:rPr>
        <w:t>Турция, Монголия, Казахстан, Таиланд, Япония, Македония, Казахстан, Беларусь, Филиппины, Австралия и некоторых других.</w:t>
      </w:r>
      <w:proofErr w:type="gramEnd"/>
    </w:p>
    <w:p w:rsidR="00457850" w:rsidRPr="00457850" w:rsidRDefault="00457850" w:rsidP="006D4BCF">
      <w:pPr>
        <w:spacing w:before="0" w:beforeAutospacing="0" w:after="0" w:afterAutospacing="0" w:line="276" w:lineRule="auto"/>
        <w:ind w:firstLine="708"/>
        <w:contextualSpacing w:val="0"/>
        <w:rPr>
          <w:rFonts w:eastAsia="Times New Roman"/>
          <w:szCs w:val="24"/>
          <w:lang w:eastAsia="ru-RU"/>
        </w:rPr>
      </w:pPr>
      <w:proofErr w:type="spellStart"/>
      <w:r w:rsidRPr="00457850">
        <w:rPr>
          <w:rFonts w:eastAsia="Times New Roman"/>
          <w:bCs/>
          <w:szCs w:val="24"/>
          <w:lang w:val="en-US" w:eastAsia="ru-RU"/>
        </w:rPr>
        <w:t>IeSF</w:t>
      </w:r>
      <w:proofErr w:type="spellEnd"/>
      <w:r w:rsidRPr="00457850">
        <w:rPr>
          <w:rFonts w:eastAsia="Times New Roman"/>
          <w:bCs/>
          <w:szCs w:val="24"/>
          <w:lang w:eastAsia="ru-RU"/>
        </w:rPr>
        <w:t xml:space="preserve"> проводит ежегодные соревнования (2009 г. – </w:t>
      </w:r>
      <w:proofErr w:type="spellStart"/>
      <w:r w:rsidRPr="00457850">
        <w:rPr>
          <w:rFonts w:eastAsia="Times New Roman"/>
          <w:bCs/>
          <w:szCs w:val="24"/>
          <w:lang w:val="en-US" w:eastAsia="ru-RU"/>
        </w:rPr>
        <w:t>IeSF</w:t>
      </w:r>
      <w:proofErr w:type="spellEnd"/>
      <w:r w:rsidRPr="00457850">
        <w:rPr>
          <w:rFonts w:eastAsia="Times New Roman"/>
          <w:bCs/>
          <w:szCs w:val="24"/>
          <w:lang w:eastAsia="ru-RU"/>
        </w:rPr>
        <w:t xml:space="preserve"> </w:t>
      </w:r>
      <w:r w:rsidRPr="00457850">
        <w:rPr>
          <w:rFonts w:eastAsia="Times New Roman"/>
          <w:bCs/>
          <w:szCs w:val="24"/>
          <w:lang w:val="en-US" w:eastAsia="ru-RU"/>
        </w:rPr>
        <w:t>Challenge</w:t>
      </w:r>
      <w:r w:rsidRPr="00457850">
        <w:rPr>
          <w:rFonts w:eastAsia="Times New Roman"/>
          <w:bCs/>
          <w:szCs w:val="24"/>
          <w:lang w:eastAsia="ru-RU"/>
        </w:rPr>
        <w:t xml:space="preserve">, 2010 г. – </w:t>
      </w:r>
      <w:proofErr w:type="spellStart"/>
      <w:r w:rsidRPr="00457850">
        <w:rPr>
          <w:rFonts w:eastAsia="Times New Roman"/>
          <w:bCs/>
          <w:szCs w:val="24"/>
          <w:lang w:val="en-US" w:eastAsia="ru-RU"/>
        </w:rPr>
        <w:t>IeSF</w:t>
      </w:r>
      <w:proofErr w:type="spellEnd"/>
      <w:r w:rsidRPr="00457850">
        <w:rPr>
          <w:rFonts w:eastAsia="Times New Roman"/>
          <w:bCs/>
          <w:szCs w:val="24"/>
          <w:lang w:eastAsia="ru-RU"/>
        </w:rPr>
        <w:t xml:space="preserve"> </w:t>
      </w:r>
      <w:r w:rsidRPr="00457850">
        <w:rPr>
          <w:rFonts w:eastAsia="Times New Roman"/>
          <w:bCs/>
          <w:szCs w:val="24"/>
          <w:lang w:val="en-US" w:eastAsia="ru-RU"/>
        </w:rPr>
        <w:t>Grand</w:t>
      </w:r>
      <w:r w:rsidRPr="00457850">
        <w:rPr>
          <w:rFonts w:eastAsia="Times New Roman"/>
          <w:bCs/>
          <w:szCs w:val="24"/>
          <w:lang w:eastAsia="ru-RU"/>
        </w:rPr>
        <w:t xml:space="preserve"> </w:t>
      </w:r>
      <w:r w:rsidRPr="00457850">
        <w:rPr>
          <w:rFonts w:eastAsia="Times New Roman"/>
          <w:bCs/>
          <w:szCs w:val="24"/>
          <w:lang w:val="en-US" w:eastAsia="ru-RU"/>
        </w:rPr>
        <w:t>Finals</w:t>
      </w:r>
      <w:r w:rsidRPr="00457850">
        <w:rPr>
          <w:rFonts w:eastAsia="Times New Roman"/>
          <w:bCs/>
          <w:szCs w:val="24"/>
          <w:lang w:eastAsia="ru-RU"/>
        </w:rPr>
        <w:t xml:space="preserve">, с 2011 г. носят название Чемпионата мира). Делегации для участия в соревнованиях формируются (в отличие от других крупных международных соревнований) национальными федерациями стран-участниц. Виды программ ежегодных соревнований </w:t>
      </w:r>
      <w:proofErr w:type="spellStart"/>
      <w:r w:rsidRPr="00457850">
        <w:rPr>
          <w:rFonts w:eastAsia="Times New Roman"/>
          <w:bCs/>
          <w:szCs w:val="24"/>
          <w:lang w:val="en-US" w:eastAsia="ru-RU"/>
        </w:rPr>
        <w:t>IeSF</w:t>
      </w:r>
      <w:proofErr w:type="spellEnd"/>
      <w:r w:rsidRPr="00457850">
        <w:rPr>
          <w:rFonts w:eastAsia="Times New Roman"/>
          <w:bCs/>
          <w:szCs w:val="24"/>
          <w:lang w:eastAsia="ru-RU"/>
        </w:rPr>
        <w:t xml:space="preserve"> выбираются голосованием национальных федераций.</w:t>
      </w:r>
    </w:p>
    <w:p w:rsidR="00F041A4" w:rsidRDefault="006D4BCF" w:rsidP="006D4BCF">
      <w:pPr>
        <w:spacing w:line="276" w:lineRule="auto"/>
        <w:ind w:firstLine="708"/>
      </w:pPr>
      <w:r>
        <w:t xml:space="preserve"> 8 июня 2016 года, согласно приказу Министерства спорта, в реестр официально признанных видов спорта в России был внесен «компьютерный спорт». После вступления указа в силу у </w:t>
      </w:r>
      <w:proofErr w:type="spellStart"/>
      <w:r>
        <w:t>киберспортсменов</w:t>
      </w:r>
      <w:proofErr w:type="spellEnd"/>
      <w:r>
        <w:t xml:space="preserve"> появится возможность получить звания «Мастер спорта России», «Мастер спорта международного класса» и «Заслуженный мастер спорта России».</w:t>
      </w:r>
    </w:p>
    <w:sectPr w:rsidR="00F041A4" w:rsidSect="00C62F92">
      <w:pgSz w:w="11906" w:h="16838"/>
      <w:pgMar w:top="284" w:right="849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8ED" w:rsidRDefault="009858ED" w:rsidP="005E77A2">
      <w:pPr>
        <w:spacing w:before="0" w:after="0"/>
      </w:pPr>
      <w:r>
        <w:separator/>
      </w:r>
    </w:p>
  </w:endnote>
  <w:endnote w:type="continuationSeparator" w:id="0">
    <w:p w:rsidR="009858ED" w:rsidRDefault="009858ED" w:rsidP="005E77A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8ED" w:rsidRDefault="009858ED" w:rsidP="005E77A2">
      <w:pPr>
        <w:spacing w:before="0" w:after="0"/>
      </w:pPr>
      <w:r>
        <w:separator/>
      </w:r>
    </w:p>
  </w:footnote>
  <w:footnote w:type="continuationSeparator" w:id="0">
    <w:p w:rsidR="009858ED" w:rsidRDefault="009858ED" w:rsidP="005E77A2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622E8"/>
    <w:multiLevelType w:val="multilevel"/>
    <w:tmpl w:val="292E43F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1A4"/>
    <w:rsid w:val="00001D38"/>
    <w:rsid w:val="00007735"/>
    <w:rsid w:val="000D6B79"/>
    <w:rsid w:val="001040B2"/>
    <w:rsid w:val="00123F98"/>
    <w:rsid w:val="00182481"/>
    <w:rsid w:val="001C53CD"/>
    <w:rsid w:val="001D56A0"/>
    <w:rsid w:val="002159DF"/>
    <w:rsid w:val="00236DA1"/>
    <w:rsid w:val="00283A38"/>
    <w:rsid w:val="002D2C72"/>
    <w:rsid w:val="002E6E39"/>
    <w:rsid w:val="002F4B54"/>
    <w:rsid w:val="0035232F"/>
    <w:rsid w:val="00397CDA"/>
    <w:rsid w:val="003B5D80"/>
    <w:rsid w:val="00422F6A"/>
    <w:rsid w:val="00450720"/>
    <w:rsid w:val="00457850"/>
    <w:rsid w:val="004767F7"/>
    <w:rsid w:val="0049752E"/>
    <w:rsid w:val="004D2753"/>
    <w:rsid w:val="00583EDF"/>
    <w:rsid w:val="005843A0"/>
    <w:rsid w:val="005D7AAE"/>
    <w:rsid w:val="005E77A2"/>
    <w:rsid w:val="006069D1"/>
    <w:rsid w:val="00683381"/>
    <w:rsid w:val="006D4BCF"/>
    <w:rsid w:val="0075183E"/>
    <w:rsid w:val="00775321"/>
    <w:rsid w:val="007A54B2"/>
    <w:rsid w:val="007A71BA"/>
    <w:rsid w:val="007D003D"/>
    <w:rsid w:val="007D0867"/>
    <w:rsid w:val="007F29A9"/>
    <w:rsid w:val="008018F8"/>
    <w:rsid w:val="00884E87"/>
    <w:rsid w:val="00895597"/>
    <w:rsid w:val="008F1406"/>
    <w:rsid w:val="009203B5"/>
    <w:rsid w:val="00962E0C"/>
    <w:rsid w:val="009858ED"/>
    <w:rsid w:val="009A14AE"/>
    <w:rsid w:val="00A138E8"/>
    <w:rsid w:val="00A231E1"/>
    <w:rsid w:val="00A31F1B"/>
    <w:rsid w:val="00A86A18"/>
    <w:rsid w:val="00AA0E71"/>
    <w:rsid w:val="00AA497A"/>
    <w:rsid w:val="00AB0F87"/>
    <w:rsid w:val="00AD12D1"/>
    <w:rsid w:val="00AE287E"/>
    <w:rsid w:val="00B857E4"/>
    <w:rsid w:val="00BC0F9B"/>
    <w:rsid w:val="00BF2F44"/>
    <w:rsid w:val="00BF41A2"/>
    <w:rsid w:val="00C00B6B"/>
    <w:rsid w:val="00C27C2B"/>
    <w:rsid w:val="00C400DC"/>
    <w:rsid w:val="00C41407"/>
    <w:rsid w:val="00C43BB1"/>
    <w:rsid w:val="00C50AAC"/>
    <w:rsid w:val="00C56207"/>
    <w:rsid w:val="00C563F3"/>
    <w:rsid w:val="00C62F92"/>
    <w:rsid w:val="00CA3ADF"/>
    <w:rsid w:val="00CC22AA"/>
    <w:rsid w:val="00CE6B87"/>
    <w:rsid w:val="00D060AB"/>
    <w:rsid w:val="00D564EC"/>
    <w:rsid w:val="00D61F4F"/>
    <w:rsid w:val="00D83025"/>
    <w:rsid w:val="00DB1251"/>
    <w:rsid w:val="00DC3B0A"/>
    <w:rsid w:val="00DD39C8"/>
    <w:rsid w:val="00E26855"/>
    <w:rsid w:val="00E41D4C"/>
    <w:rsid w:val="00E53F0F"/>
    <w:rsid w:val="00E85819"/>
    <w:rsid w:val="00ED3631"/>
    <w:rsid w:val="00EF2C4B"/>
    <w:rsid w:val="00EF644C"/>
    <w:rsid w:val="00F041A4"/>
    <w:rsid w:val="00F1273F"/>
    <w:rsid w:val="00FA4C51"/>
    <w:rsid w:val="00FC4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F8"/>
    <w:pPr>
      <w:spacing w:before="100" w:beforeAutospacing="1" w:after="100" w:afterAutospacing="1"/>
      <w:ind w:firstLine="709"/>
      <w:contextualSpacing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1A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1A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E77A2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77A2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semiHidden/>
    <w:unhideWhenUsed/>
    <w:rsid w:val="005E77A2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77A2"/>
    <w:rPr>
      <w:rFonts w:ascii="Times New Roman" w:hAnsi="Times New Roman"/>
      <w:sz w:val="24"/>
    </w:rPr>
  </w:style>
  <w:style w:type="character" w:styleId="a9">
    <w:name w:val="Hyperlink"/>
    <w:basedOn w:val="a0"/>
    <w:rsid w:val="005E77A2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BF2F44"/>
    <w:pPr>
      <w:ind w:firstLine="0"/>
      <w:contextualSpacing w:val="0"/>
      <w:jc w:val="left"/>
    </w:pPr>
    <w:rPr>
      <w:rFonts w:eastAsia="Times New Roman"/>
      <w:szCs w:val="24"/>
      <w:lang w:eastAsia="ru-RU"/>
    </w:rPr>
  </w:style>
  <w:style w:type="character" w:customStyle="1" w:styleId="apple-style-span">
    <w:name w:val="apple-style-span"/>
    <w:basedOn w:val="a0"/>
    <w:rsid w:val="00BC0F9B"/>
  </w:style>
  <w:style w:type="paragraph" w:customStyle="1" w:styleId="rtejustify">
    <w:name w:val="rtejustify"/>
    <w:basedOn w:val="a"/>
    <w:rsid w:val="00BC0F9B"/>
    <w:pPr>
      <w:ind w:firstLine="0"/>
      <w:contextualSpacing w:val="0"/>
      <w:jc w:val="left"/>
    </w:pPr>
    <w:rPr>
      <w:rFonts w:eastAsia="Times New Roman"/>
      <w:szCs w:val="24"/>
      <w:lang w:eastAsia="ru-RU"/>
    </w:rPr>
  </w:style>
  <w:style w:type="character" w:styleId="ab">
    <w:name w:val="Strong"/>
    <w:basedOn w:val="a0"/>
    <w:uiPriority w:val="22"/>
    <w:qFormat/>
    <w:rsid w:val="00BC0F9B"/>
    <w:rPr>
      <w:b/>
      <w:bCs/>
    </w:rPr>
  </w:style>
  <w:style w:type="paragraph" w:styleId="ac">
    <w:name w:val="List Paragraph"/>
    <w:basedOn w:val="a"/>
    <w:uiPriority w:val="34"/>
    <w:qFormat/>
    <w:rsid w:val="00BC0F9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1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49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54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605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7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0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74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0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82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02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146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sportedu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erg1968@yandex.ru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RSUPE</Company>
  <LinksUpToDate>false</LinksUpToDate>
  <CharactersWithSpaces>3949</CharactersWithSpaces>
  <SharedDoc>false</SharedDoc>
  <HLinks>
    <vt:vector size="12" baseType="variant">
      <vt:variant>
        <vt:i4>2818069</vt:i4>
      </vt:variant>
      <vt:variant>
        <vt:i4>6</vt:i4>
      </vt:variant>
      <vt:variant>
        <vt:i4>0</vt:i4>
      </vt:variant>
      <vt:variant>
        <vt:i4>5</vt:i4>
      </vt:variant>
      <vt:variant>
        <vt:lpwstr>mailto:serg1968@yandex.ru</vt:lpwstr>
      </vt:variant>
      <vt:variant>
        <vt:lpwstr/>
      </vt:variant>
      <vt:variant>
        <vt:i4>5046377</vt:i4>
      </vt:variant>
      <vt:variant>
        <vt:i4>3</vt:i4>
      </vt:variant>
      <vt:variant>
        <vt:i4>0</vt:i4>
      </vt:variant>
      <vt:variant>
        <vt:i4>5</vt:i4>
      </vt:variant>
      <vt:variant>
        <vt:lpwstr>mailto:info@sportedu.ru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RSUPE</dc:creator>
  <cp:lastModifiedBy>user</cp:lastModifiedBy>
  <cp:revision>11</cp:revision>
  <dcterms:created xsi:type="dcterms:W3CDTF">2016-09-20T14:23:00Z</dcterms:created>
  <dcterms:modified xsi:type="dcterms:W3CDTF">2016-09-21T08:48:00Z</dcterms:modified>
</cp:coreProperties>
</file>